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49F6" w14:textId="77777777"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41B29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14:paraId="69565617" w14:textId="77777777" w:rsidTr="00A26453">
        <w:trPr>
          <w:trHeight w:val="1453"/>
        </w:trPr>
        <w:tc>
          <w:tcPr>
            <w:tcW w:w="1819" w:type="dxa"/>
          </w:tcPr>
          <w:p w14:paraId="5312E7F5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989B5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6104A737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A8FC73E" w14:textId="1D258AC9" w:rsidR="00A26453" w:rsidRPr="002F1AD2" w:rsidRDefault="00CF4DE4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672" w:type="dxa"/>
          </w:tcPr>
          <w:p w14:paraId="48DB5C55" w14:textId="77777777" w:rsidR="00A26453" w:rsidRPr="002D12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271F54F" w14:textId="77777777" w:rsidR="00A26453" w:rsidRPr="002D12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8DC95AB" w14:textId="77777777" w:rsidR="00A26453" w:rsidRPr="002D12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D12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11667CEB" w14:textId="77777777" w:rsidR="00A26453" w:rsidRPr="002D12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14:paraId="23D2F4E7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9F7DD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6C76D118" w14:textId="77777777" w:rsidR="00A26453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070A5" w14:textId="77777777" w:rsidR="009F4C68" w:rsidRDefault="009F4C6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E2536" w14:textId="5A6C5927" w:rsidR="009F4C68" w:rsidRPr="002F1AD2" w:rsidRDefault="009F4C6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31A984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2F1AD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14:paraId="4942C7A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407DE6D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1CECF369" w14:textId="1BD19E4F" w:rsidR="00392D23" w:rsidRPr="002D12FA" w:rsidRDefault="009B65D6" w:rsidP="002D1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Фітопатологія у садівництві</w:t>
            </w:r>
          </w:p>
        </w:tc>
      </w:tr>
      <w:tr w:rsidR="002F1AD2" w:rsidRPr="002F1AD2" w14:paraId="5FFB1DF7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01A37E5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48DF22BC" w14:textId="77777777" w:rsidR="00E46717" w:rsidRPr="002D12FA" w:rsidRDefault="00E46717" w:rsidP="002D12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Біології та хімії</w:t>
            </w:r>
          </w:p>
          <w:p w14:paraId="33445845" w14:textId="77777777" w:rsidR="00392D23" w:rsidRPr="002D12FA" w:rsidRDefault="00392D23" w:rsidP="002D12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131B383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FB970D6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A8EFE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23BC8A88" w14:textId="77777777" w:rsidR="00392D23" w:rsidRPr="002D12FA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6DB195A4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6490B73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0B48F05B" w14:textId="77777777" w:rsidR="00705681" w:rsidRPr="002D12F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981AB" w14:textId="77777777" w:rsidR="00E237EC" w:rsidRPr="002D12FA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2D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717" w:rsidRPr="002D1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обов’язкова</w:t>
            </w:r>
          </w:p>
          <w:p w14:paraId="21302FDA" w14:textId="77777777" w:rsidR="007E3FBF" w:rsidRPr="002D12FA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4ACD"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50A8708C" w14:textId="30881F8D" w:rsidR="00705681" w:rsidRPr="002D12F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4C68"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ACD" w:rsidRPr="002D1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F28718" w14:textId="117F26AE" w:rsidR="00705681" w:rsidRPr="002D12FA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D1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4C68"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19120EC" w14:textId="77777777" w:rsidR="00705681" w:rsidRPr="002D12F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4C68"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CD" w:rsidRPr="002D12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07A8B197" w14:textId="77777777" w:rsidR="00705681" w:rsidRPr="002D12F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D2" w:rsidRPr="002F1AD2" w14:paraId="025C577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0C69FBA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6EEA72D1" w14:textId="48C76557" w:rsidR="009F4C68" w:rsidRPr="002D12FA" w:rsidRDefault="009F4C68" w:rsidP="009F4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D1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Іллар Леонард Амброзийович</w:t>
            </w:r>
            <w:r w:rsidR="002D1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D1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магістр</w:t>
            </w:r>
          </w:p>
          <w:p w14:paraId="3343AA5F" w14:textId="481D9F38" w:rsidR="009F4C68" w:rsidRPr="002D12FA" w:rsidRDefault="00CF4DE4" w:rsidP="009F4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1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illar.lenard@kmf.org.ua</w:t>
            </w:r>
          </w:p>
          <w:p w14:paraId="45EBCE76" w14:textId="55FBA1F3" w:rsidR="00CF4DE4" w:rsidRPr="002D12FA" w:rsidRDefault="00CF4DE4" w:rsidP="00392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F1AD2" w:rsidRPr="002F1AD2" w14:paraId="573D307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B9343F9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14:paraId="4BA36A98" w14:textId="50EA1C06" w:rsidR="00392D23" w:rsidRPr="002D12FA" w:rsidRDefault="00CF4DE4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D2" w:rsidRPr="002F1AD2" w14:paraId="4967362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17950F8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78DDCC37" w14:textId="328FE5F8" w:rsidR="009B65D6" w:rsidRPr="009B65D6" w:rsidRDefault="009B65D6" w:rsidP="009B65D6">
            <w:pPr>
              <w:pStyle w:val="Szvegtrzs"/>
              <w:ind w:firstLine="708"/>
              <w:jc w:val="both"/>
            </w:pPr>
            <w:proofErr w:type="spellStart"/>
            <w:r w:rsidRPr="009B65D6">
              <w:t>Під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час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вивчення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курсу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студенти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ознайомлюються</w:t>
            </w:r>
            <w:proofErr w:type="spellEnd"/>
            <w:r w:rsidRPr="009B65D6">
              <w:t xml:space="preserve"> з </w:t>
            </w:r>
            <w:proofErr w:type="spellStart"/>
            <w:r w:rsidRPr="009B65D6">
              <w:t>основними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хворобами</w:t>
            </w:r>
            <w:proofErr w:type="spellEnd"/>
            <w:r w:rsidRPr="009B65D6">
              <w:t xml:space="preserve"> с/г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принципами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класифікації</w:t>
            </w:r>
            <w:proofErr w:type="spellEnd"/>
            <w:r w:rsidRPr="009B65D6">
              <w:t xml:space="preserve">, </w:t>
            </w:r>
            <w:proofErr w:type="spellStart"/>
            <w:r w:rsidRPr="009B65D6">
              <w:t>загальної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характеристики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та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будови</w:t>
            </w:r>
            <w:proofErr w:type="spellEnd"/>
            <w:r w:rsidRPr="009B65D6">
              <w:t xml:space="preserve"> , </w:t>
            </w:r>
            <w:proofErr w:type="spellStart"/>
            <w:r w:rsidRPr="009B65D6">
              <w:t>особливостями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процесів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життєдіяльності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типами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розвитку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та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кількості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чергування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поколінь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неінфекційними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та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інфекційними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хворобами</w:t>
            </w:r>
            <w:proofErr w:type="spellEnd"/>
            <w:r w:rsidRPr="009B65D6">
              <w:t xml:space="preserve"> с/г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грибами</w:t>
            </w:r>
            <w:proofErr w:type="spellEnd"/>
            <w:r w:rsidRPr="009B65D6">
              <w:t xml:space="preserve">, </w:t>
            </w:r>
            <w:proofErr w:type="spellStart"/>
            <w:r w:rsidRPr="009B65D6">
              <w:t>як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збудниками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хвороб</w:t>
            </w:r>
            <w:proofErr w:type="spellEnd"/>
            <w:r w:rsidRPr="009B65D6">
              <w:t xml:space="preserve"> с/г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фітопатогенними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бактеріями</w:t>
            </w:r>
            <w:proofErr w:type="spellEnd"/>
            <w:r w:rsidRPr="009B65D6">
              <w:t xml:space="preserve"> і </w:t>
            </w:r>
            <w:proofErr w:type="spellStart"/>
            <w:r w:rsidRPr="009B65D6">
              <w:t>споріднені</w:t>
            </w:r>
            <w:proofErr w:type="spellEnd"/>
            <w:r w:rsidRPr="009B65D6">
              <w:t xml:space="preserve"> з </w:t>
            </w:r>
            <w:proofErr w:type="spellStart"/>
            <w:r w:rsidRPr="009B65D6">
              <w:t>ними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мікроорганізми</w:t>
            </w:r>
            <w:proofErr w:type="spellEnd"/>
            <w:r w:rsidRPr="009B65D6">
              <w:t xml:space="preserve"> , </w:t>
            </w:r>
            <w:proofErr w:type="spellStart"/>
            <w:r w:rsidRPr="009B65D6">
              <w:t>які</w:t>
            </w:r>
            <w:proofErr w:type="spellEnd"/>
            <w:r w:rsidRPr="009B65D6">
              <w:t xml:space="preserve"> є </w:t>
            </w:r>
            <w:proofErr w:type="spellStart"/>
            <w:r w:rsidRPr="009B65D6">
              <w:t>збудниками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хвороб</w:t>
            </w:r>
            <w:proofErr w:type="spellEnd"/>
            <w:r w:rsidRPr="009B65D6">
              <w:t xml:space="preserve"> с/г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 , з </w:t>
            </w:r>
            <w:proofErr w:type="spellStart"/>
            <w:r w:rsidRPr="009B65D6">
              <w:t>вірусами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та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споріднені</w:t>
            </w:r>
            <w:proofErr w:type="spellEnd"/>
            <w:r w:rsidRPr="009B65D6">
              <w:t xml:space="preserve"> з </w:t>
            </w:r>
            <w:proofErr w:type="spellStart"/>
            <w:r w:rsidRPr="009B65D6">
              <w:t>ними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мікроорганізми</w:t>
            </w:r>
            <w:proofErr w:type="spellEnd"/>
            <w:r w:rsidRPr="009B65D6">
              <w:t xml:space="preserve"> ,</w:t>
            </w:r>
            <w:proofErr w:type="spellStart"/>
            <w:r w:rsidRPr="009B65D6">
              <w:t>які</w:t>
            </w:r>
            <w:proofErr w:type="spellEnd"/>
            <w:r w:rsidRPr="009B65D6">
              <w:t xml:space="preserve"> є </w:t>
            </w:r>
            <w:proofErr w:type="spellStart"/>
            <w:r w:rsidRPr="009B65D6">
              <w:t>збудники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хвороб</w:t>
            </w:r>
            <w:proofErr w:type="spellEnd"/>
            <w:r w:rsidRPr="009B65D6">
              <w:t xml:space="preserve"> с/г.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хворобами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польових</w:t>
            </w:r>
            <w:proofErr w:type="spellEnd"/>
            <w:r w:rsidRPr="009B65D6">
              <w:t xml:space="preserve">, </w:t>
            </w:r>
            <w:proofErr w:type="spellStart"/>
            <w:r w:rsidRPr="009B65D6">
              <w:t>кормових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та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овочевих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відкритого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ґрунту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хворобами</w:t>
            </w:r>
            <w:proofErr w:type="spellEnd"/>
            <w:r w:rsidRPr="009B65D6">
              <w:t xml:space="preserve"> с/г </w:t>
            </w:r>
            <w:proofErr w:type="spellStart"/>
            <w:r w:rsidRPr="009B65D6">
              <w:t>культур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закритого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ґрунту</w:t>
            </w:r>
            <w:proofErr w:type="spellEnd"/>
            <w:r w:rsidRPr="009B65D6">
              <w:t xml:space="preserve">, </w:t>
            </w:r>
            <w:proofErr w:type="spellStart"/>
            <w:r w:rsidRPr="009B65D6">
              <w:t>багаторічних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насаджень</w:t>
            </w:r>
            <w:proofErr w:type="spellEnd"/>
            <w:r w:rsidRPr="009B65D6">
              <w:t xml:space="preserve">, </w:t>
            </w:r>
            <w:proofErr w:type="spellStart"/>
            <w:r w:rsidRPr="009B65D6">
              <w:t>та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продукції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рослинництва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при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її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зберіганні</w:t>
            </w:r>
            <w:proofErr w:type="spellEnd"/>
            <w:r w:rsidRPr="009B65D6">
              <w:t xml:space="preserve">, з </w:t>
            </w:r>
            <w:proofErr w:type="spellStart"/>
            <w:r w:rsidRPr="009B65D6">
              <w:t>динамікою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їх</w:t>
            </w:r>
            <w:proofErr w:type="spellEnd"/>
            <w:r w:rsidRPr="009B65D6">
              <w:t xml:space="preserve"> </w:t>
            </w:r>
            <w:proofErr w:type="spellStart"/>
            <w:r w:rsidRPr="009B65D6">
              <w:t>розвитку</w:t>
            </w:r>
            <w:proofErr w:type="spellEnd"/>
            <w:r w:rsidRPr="009B65D6">
              <w:t xml:space="preserve">, </w:t>
            </w:r>
            <w:proofErr w:type="spellStart"/>
            <w:r w:rsidRPr="009B65D6">
              <w:t>поширення</w:t>
            </w:r>
            <w:proofErr w:type="spellEnd"/>
            <w:r w:rsidRPr="009B65D6">
              <w:t>.</w:t>
            </w:r>
          </w:p>
          <w:p w14:paraId="6FF058FB" w14:textId="77777777" w:rsidR="009B65D6" w:rsidRPr="009B65D6" w:rsidRDefault="009B65D6" w:rsidP="009B6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ab/>
              <w:t xml:space="preserve">Вміти розпізнати іх  по ушкодженим рослинним органам. Визначити методи виявлення та обліку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іх шкодочинні фази.</w:t>
            </w:r>
          </w:p>
          <w:p w14:paraId="729290E3" w14:textId="3294899A" w:rsidR="009B65D6" w:rsidRDefault="009B65D6" w:rsidP="009B6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Вміти  організувати заходів захисту рослин від</w:t>
            </w:r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Ознайомитися з різними методами захисту рослин</w:t>
            </w:r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FA227" w14:textId="6D81EE07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Неінфекційні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інфекційні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Основні паразитарні форми збудників</w:t>
            </w:r>
          </w:p>
          <w:p w14:paraId="6430FE53" w14:textId="781E6682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Віруси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споріднені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мікроорганізми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збудниками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хворіб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4F7CFE" w14:textId="5E4F6C74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Хвороботворчі бактеріі рослин. Класифікація,</w:t>
            </w:r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зараження, захіст від зараження</w:t>
            </w:r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083D2" w14:textId="15212BEC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Нижчі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хитридіоміцети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9EA798" w14:textId="2647255A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оміцети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зигоміцети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70B0C2" w14:textId="3D4F945F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Вищі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аскоміцети.Основні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BD748" w14:textId="36A3F70C" w:rsidR="009B65D6" w:rsidRPr="009B65D6" w:rsidRDefault="009B65D6" w:rsidP="009B65D6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азидіоміцети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дейтероміцети.Основні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9B65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62F8DFE" w14:textId="6AB33AA5" w:rsidR="00392D23" w:rsidRPr="002D12FA" w:rsidRDefault="00392D23" w:rsidP="009B6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D2" w:rsidRPr="002F1AD2" w14:paraId="6B3E26AB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795005C" w14:textId="77777777"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14:paraId="4A3B97DF" w14:textId="77777777" w:rsidR="003D470F" w:rsidRPr="002D12FA" w:rsidRDefault="002F5397" w:rsidP="002F53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ґрунтується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об’єктивності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прозорості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диференціації.Контроль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успішності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поділяється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вхідний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семестровий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підсумкову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атестацію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2D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AD2" w:rsidRPr="002F1AD2" w14:paraId="1C178D2F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A5E5419" w14:textId="77777777"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2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1FCD252A" w14:textId="77777777" w:rsidR="003D470F" w:rsidRPr="002D12FA" w:rsidRDefault="003D470F" w:rsidP="003D4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446435A6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E8FFE25" w14:textId="77777777"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3BCEA20B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Glits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Márton – </w:t>
            </w: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Győző: Kertészeti növénykórtan – Mezőgazda Kiadó, Budapest, 2000</w:t>
            </w:r>
          </w:p>
          <w:p w14:paraId="012B5FC2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Glits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Márton – Horváth József – </w:t>
            </w: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Kuroli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Géza – Petróczi István: Növényvédelem - Mezőgazda Kiadó, Budapest, 1997.</w:t>
            </w:r>
          </w:p>
          <w:p w14:paraId="78054E32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>Czáka</w:t>
            </w:r>
            <w:proofErr w:type="spellEnd"/>
            <w:r w:rsidRPr="00870B0A">
              <w:rPr>
                <w:rFonts w:ascii="Times New Roman" w:hAnsi="Times New Roman" w:cs="Times New Roman"/>
                <w:sz w:val="24"/>
                <w:szCs w:val="24"/>
              </w:rPr>
              <w:t xml:space="preserve"> Sarolta: A növényvédelem ábécéje. Mezőgazda Kiadó, Budapest, 2000</w:t>
            </w:r>
          </w:p>
          <w:p w14:paraId="7E95C142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Білик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Кулешов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фітосанітарного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870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прогнозу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Харк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аграр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-т. – X., 2006. – 229 с.</w:t>
            </w:r>
          </w:p>
          <w:p w14:paraId="5223F856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Довідник по </w:t>
            </w:r>
            <w:r w:rsidRPr="00870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польових культур. 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ред.: Г. В. Грисенко, В. П. Васильєва.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Кіїв: Урожай, 1985 </w:t>
            </w:r>
          </w:p>
          <w:p w14:paraId="48FAE2B8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Болез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сельскохозяйственных культур. Под ред.: В.Ф.Пересыпкина. Киев: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Урожай,1989</w:t>
            </w:r>
          </w:p>
          <w:p w14:paraId="5BD880C3" w14:textId="77777777" w:rsidR="00021C28" w:rsidRPr="00870B0A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ЄвтушенкоМ.Д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Лісовий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М.П.,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Пантелеев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Слюсаренко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Імунітет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УААН М. П. </w:t>
            </w:r>
            <w:proofErr w:type="spellStart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870B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– К., 2004. – 286 с.</w:t>
            </w:r>
          </w:p>
          <w:p w14:paraId="7E094335" w14:textId="62073674" w:rsidR="003D470F" w:rsidRPr="00021C28" w:rsidRDefault="00021C28" w:rsidP="00021C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Природоохранная технология защиты растений. Под ред.: М.П.Лесового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Киев:</w:t>
            </w:r>
            <w:r w:rsidRPr="00870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Урожай,1989</w:t>
            </w:r>
            <w:bookmarkStart w:id="3" w:name="_GoBack"/>
            <w:bookmarkEnd w:id="3"/>
          </w:p>
        </w:tc>
      </w:tr>
    </w:tbl>
    <w:p w14:paraId="536B02A3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C716" w14:textId="77777777" w:rsidR="00C87E51" w:rsidRDefault="00C87E51" w:rsidP="0005502E">
      <w:pPr>
        <w:spacing w:after="0" w:line="240" w:lineRule="auto"/>
      </w:pPr>
      <w:r>
        <w:separator/>
      </w:r>
    </w:p>
  </w:endnote>
  <w:endnote w:type="continuationSeparator" w:id="0">
    <w:p w14:paraId="6173CF90" w14:textId="77777777" w:rsidR="00C87E51" w:rsidRDefault="00C87E51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2F65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5113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4F11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8AF1" w14:textId="77777777" w:rsidR="00C87E51" w:rsidRDefault="00C87E51" w:rsidP="0005502E">
      <w:pPr>
        <w:spacing w:after="0" w:line="240" w:lineRule="auto"/>
      </w:pPr>
      <w:r>
        <w:separator/>
      </w:r>
    </w:p>
  </w:footnote>
  <w:footnote w:type="continuationSeparator" w:id="0">
    <w:p w14:paraId="5EC2EF6A" w14:textId="77777777" w:rsidR="00C87E51" w:rsidRDefault="00C87E51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CD48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122A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6FD8C739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6A5FC5B9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77313953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07E5" w14:textId="77777777"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07E"/>
    <w:multiLevelType w:val="hybridMultilevel"/>
    <w:tmpl w:val="23EC6A8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B20BF6"/>
    <w:multiLevelType w:val="multilevel"/>
    <w:tmpl w:val="1D44181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1D527744"/>
    <w:multiLevelType w:val="hybridMultilevel"/>
    <w:tmpl w:val="6A62B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4FD"/>
    <w:multiLevelType w:val="hybridMultilevel"/>
    <w:tmpl w:val="B5ECC8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57ABC"/>
    <w:multiLevelType w:val="hybridMultilevel"/>
    <w:tmpl w:val="03AC4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80BFF"/>
    <w:multiLevelType w:val="hybridMultilevel"/>
    <w:tmpl w:val="F2D8D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11552"/>
    <w:multiLevelType w:val="hybridMultilevel"/>
    <w:tmpl w:val="4CC0D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60AB1"/>
    <w:multiLevelType w:val="hybridMultilevel"/>
    <w:tmpl w:val="91E45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21C28"/>
    <w:rsid w:val="00032B36"/>
    <w:rsid w:val="0005502E"/>
    <w:rsid w:val="000B3040"/>
    <w:rsid w:val="000E504B"/>
    <w:rsid w:val="001425FD"/>
    <w:rsid w:val="001B7CE9"/>
    <w:rsid w:val="0028088A"/>
    <w:rsid w:val="00295510"/>
    <w:rsid w:val="002C40AD"/>
    <w:rsid w:val="002D12FA"/>
    <w:rsid w:val="002F1AD2"/>
    <w:rsid w:val="002F5397"/>
    <w:rsid w:val="003846C8"/>
    <w:rsid w:val="00392D23"/>
    <w:rsid w:val="003C4985"/>
    <w:rsid w:val="003D470F"/>
    <w:rsid w:val="00402BCE"/>
    <w:rsid w:val="0041052C"/>
    <w:rsid w:val="004B7818"/>
    <w:rsid w:val="004E2C2F"/>
    <w:rsid w:val="00526D7D"/>
    <w:rsid w:val="00586DFA"/>
    <w:rsid w:val="005F5C2C"/>
    <w:rsid w:val="006618B7"/>
    <w:rsid w:val="00700829"/>
    <w:rsid w:val="00705681"/>
    <w:rsid w:val="007B1F80"/>
    <w:rsid w:val="007E3FBF"/>
    <w:rsid w:val="00825874"/>
    <w:rsid w:val="008842E1"/>
    <w:rsid w:val="008A059F"/>
    <w:rsid w:val="008A1B3F"/>
    <w:rsid w:val="008B5A5C"/>
    <w:rsid w:val="008B5B21"/>
    <w:rsid w:val="008E5EF1"/>
    <w:rsid w:val="008F1408"/>
    <w:rsid w:val="00994568"/>
    <w:rsid w:val="009B65D6"/>
    <w:rsid w:val="009F4C68"/>
    <w:rsid w:val="00A01CF0"/>
    <w:rsid w:val="00A25714"/>
    <w:rsid w:val="00A26453"/>
    <w:rsid w:val="00A434B2"/>
    <w:rsid w:val="00A72D68"/>
    <w:rsid w:val="00A82AA5"/>
    <w:rsid w:val="00AA4B18"/>
    <w:rsid w:val="00AC4C79"/>
    <w:rsid w:val="00B30933"/>
    <w:rsid w:val="00B43B5D"/>
    <w:rsid w:val="00B46DB5"/>
    <w:rsid w:val="00B64A4D"/>
    <w:rsid w:val="00B66860"/>
    <w:rsid w:val="00C64ACD"/>
    <w:rsid w:val="00C87E51"/>
    <w:rsid w:val="00C94731"/>
    <w:rsid w:val="00CF4DE4"/>
    <w:rsid w:val="00DA3F3F"/>
    <w:rsid w:val="00E237EC"/>
    <w:rsid w:val="00E41F89"/>
    <w:rsid w:val="00E46717"/>
    <w:rsid w:val="00E47EA8"/>
    <w:rsid w:val="00E827FD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3BBDD"/>
  <w15:docId w15:val="{49FDD5CF-C368-4D29-BB31-2BB190D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Kiemels">
    <w:name w:val="Emphasis"/>
    <w:basedOn w:val="Bekezdsalapbettpusa"/>
    <w:uiPriority w:val="20"/>
    <w:qFormat/>
    <w:rsid w:val="00E46717"/>
    <w:rPr>
      <w:i/>
      <w:iCs/>
    </w:rPr>
  </w:style>
  <w:style w:type="character" w:customStyle="1" w:styleId="headerbook1">
    <w:name w:val="headerbook1"/>
    <w:basedOn w:val="Bekezdsalapbettpusa"/>
    <w:rsid w:val="001B7CE9"/>
    <w:rPr>
      <w:rFonts w:ascii="Verdana" w:hAnsi="Verdana" w:hint="default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F4C68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4DE4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B65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B65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B65D6"/>
    <w:pPr>
      <w:ind w:left="720"/>
      <w:contextualSpacing/>
    </w:pPr>
  </w:style>
  <w:style w:type="character" w:customStyle="1" w:styleId="markedcontent">
    <w:name w:val="markedcontent"/>
    <w:basedOn w:val="Bekezdsalapbettpusa"/>
    <w:rsid w:val="0002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1CCF-D7F6-4CAA-9D1F-A3F18D9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Lenard</cp:lastModifiedBy>
  <cp:revision>3</cp:revision>
  <dcterms:created xsi:type="dcterms:W3CDTF">2021-08-24T16:26:00Z</dcterms:created>
  <dcterms:modified xsi:type="dcterms:W3CDTF">2021-08-24T16:45:00Z</dcterms:modified>
</cp:coreProperties>
</file>